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0" w:rsidRPr="00A06557" w:rsidRDefault="00EB4320" w:rsidP="00EB4320">
      <w:pPr>
        <w:spacing w:beforeLines="200" w:before="624" w:line="360" w:lineRule="auto"/>
        <w:jc w:val="center"/>
        <w:rPr>
          <w:rFonts w:ascii="华文中宋" w:eastAsia="华文中宋" w:hAnsi="华文中宋"/>
          <w:sz w:val="44"/>
          <w:szCs w:val="44"/>
        </w:rPr>
      </w:pPr>
      <w:r w:rsidRPr="00A06557">
        <w:rPr>
          <w:rFonts w:ascii="华文中宋" w:eastAsia="华文中宋" w:hAnsi="华文中宋" w:hint="eastAsia"/>
          <w:sz w:val="44"/>
          <w:szCs w:val="44"/>
        </w:rPr>
        <w:t>江苏师范大学</w:t>
      </w:r>
      <w:r w:rsidRPr="008B1E8A">
        <w:rPr>
          <w:rFonts w:ascii="华文中宋" w:eastAsia="华文中宋" w:hAnsi="华文中宋" w:hint="eastAsia"/>
          <w:sz w:val="44"/>
          <w:szCs w:val="44"/>
        </w:rPr>
        <w:t>科文学院</w:t>
      </w:r>
    </w:p>
    <w:p w:rsidR="00EB4320" w:rsidRPr="008B1E8A" w:rsidRDefault="00EB4320" w:rsidP="00EB4320">
      <w:pPr>
        <w:spacing w:line="360" w:lineRule="auto"/>
        <w:jc w:val="center"/>
        <w:rPr>
          <w:rFonts w:ascii="华文中宋" w:eastAsia="华文中宋" w:hAnsi="华文中宋"/>
          <w:b/>
          <w:spacing w:val="56"/>
          <w:sz w:val="44"/>
          <w:szCs w:val="44"/>
        </w:rPr>
      </w:pPr>
      <w:r>
        <w:rPr>
          <w:rFonts w:ascii="华文中宋" w:eastAsia="华文中宋" w:hAnsi="华文中宋" w:hint="eastAsia"/>
          <w:b/>
          <w:spacing w:val="56"/>
          <w:sz w:val="44"/>
          <w:szCs w:val="44"/>
        </w:rPr>
        <w:t>房屋招租</w:t>
      </w:r>
      <w:r>
        <w:rPr>
          <w:rFonts w:ascii="华文中宋" w:eastAsia="华文中宋" w:hAnsi="华文中宋"/>
          <w:b/>
          <w:spacing w:val="56"/>
          <w:sz w:val="44"/>
          <w:szCs w:val="44"/>
        </w:rPr>
        <w:t>项目</w:t>
      </w: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</w:p>
    <w:p w:rsidR="00EB4320" w:rsidRPr="00924110" w:rsidRDefault="00EB4320" w:rsidP="00EB4320">
      <w:pPr>
        <w:spacing w:line="360" w:lineRule="auto"/>
        <w:jc w:val="center"/>
        <w:rPr>
          <w:rFonts w:ascii="楷体_GB2312" w:eastAsia="楷体_GB2312"/>
          <w:b/>
          <w:sz w:val="30"/>
          <w:szCs w:val="30"/>
        </w:rPr>
      </w:pPr>
      <w:r w:rsidRPr="00924110">
        <w:rPr>
          <w:rFonts w:ascii="楷体_GB2312" w:eastAsia="楷体_GB2312" w:hint="eastAsia"/>
          <w:b/>
          <w:sz w:val="30"/>
          <w:szCs w:val="30"/>
        </w:rPr>
        <w:t>（项目编号：</w:t>
      </w:r>
      <w:r>
        <w:rPr>
          <w:rFonts w:ascii="楷体_GB2312" w:eastAsia="楷体_GB2312" w:hint="eastAsia"/>
          <w:b/>
          <w:sz w:val="30"/>
          <w:szCs w:val="30"/>
        </w:rPr>
        <w:t>F</w:t>
      </w:r>
      <w:r w:rsidRPr="00924110">
        <w:rPr>
          <w:rFonts w:ascii="楷体_GB2312" w:eastAsia="楷体_GB2312"/>
          <w:b/>
          <w:sz w:val="30"/>
          <w:szCs w:val="30"/>
        </w:rPr>
        <w:t>201</w:t>
      </w:r>
      <w:r>
        <w:rPr>
          <w:rFonts w:ascii="楷体_GB2312" w:eastAsia="楷体_GB2312" w:hint="eastAsia"/>
          <w:b/>
          <w:sz w:val="30"/>
          <w:szCs w:val="30"/>
        </w:rPr>
        <w:t>6</w:t>
      </w:r>
      <w:r w:rsidRPr="00924110">
        <w:rPr>
          <w:rFonts w:ascii="楷体_GB2312" w:eastAsia="楷体_GB2312"/>
          <w:b/>
          <w:sz w:val="30"/>
          <w:szCs w:val="30"/>
        </w:rPr>
        <w:t>00</w:t>
      </w:r>
      <w:r>
        <w:rPr>
          <w:rFonts w:ascii="楷体_GB2312" w:eastAsia="楷体_GB2312" w:hint="eastAsia"/>
          <w:b/>
          <w:sz w:val="30"/>
          <w:szCs w:val="30"/>
        </w:rPr>
        <w:t>2</w:t>
      </w:r>
      <w:r w:rsidRPr="00924110">
        <w:rPr>
          <w:rFonts w:ascii="楷体_GB2312" w:eastAsia="楷体_GB2312" w:hint="eastAsia"/>
          <w:b/>
          <w:sz w:val="30"/>
          <w:szCs w:val="30"/>
        </w:rPr>
        <w:t>）</w:t>
      </w: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72"/>
          <w:szCs w:val="72"/>
        </w:rPr>
      </w:pPr>
    </w:p>
    <w:p w:rsidR="00EB4320" w:rsidRPr="00A06557" w:rsidRDefault="00EB4320" w:rsidP="00EB4320">
      <w:pPr>
        <w:spacing w:line="360" w:lineRule="auto"/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招租</w:t>
      </w:r>
      <w:r w:rsidRPr="00A06557">
        <w:rPr>
          <w:rFonts w:ascii="黑体" w:eastAsia="黑体" w:hAnsi="黑体" w:hint="eastAsia"/>
          <w:sz w:val="84"/>
          <w:szCs w:val="84"/>
        </w:rPr>
        <w:t>文件</w:t>
      </w:r>
    </w:p>
    <w:p w:rsidR="00EB4320" w:rsidRDefault="00EB4320" w:rsidP="00EB4320">
      <w:pPr>
        <w:spacing w:line="360" w:lineRule="auto"/>
        <w:ind w:firstLineChars="225" w:firstLine="540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Pr="00E453D6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ind w:firstLineChars="225" w:firstLine="540"/>
        <w:jc w:val="center"/>
        <w:rPr>
          <w:rFonts w:ascii="楷体_GB2312" w:eastAsia="楷体_GB2312"/>
          <w:sz w:val="24"/>
        </w:rPr>
      </w:pPr>
    </w:p>
    <w:p w:rsidR="00EB4320" w:rsidRDefault="00EB4320" w:rsidP="00EB4320">
      <w:pPr>
        <w:spacing w:line="360" w:lineRule="auto"/>
        <w:ind w:firstLineChars="225" w:firstLine="540"/>
        <w:jc w:val="center"/>
        <w:rPr>
          <w:rFonts w:ascii="楷体_GB2312" w:eastAsia="楷体_GB2312"/>
          <w:sz w:val="24"/>
        </w:rPr>
      </w:pPr>
    </w:p>
    <w:p w:rsidR="00EB4320" w:rsidRPr="00924110" w:rsidRDefault="00EB4320" w:rsidP="00EB4320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924110">
        <w:rPr>
          <w:rFonts w:ascii="华文中宋" w:eastAsia="华文中宋" w:hAnsi="华文中宋" w:hint="eastAsia"/>
          <w:sz w:val="32"/>
          <w:szCs w:val="32"/>
        </w:rPr>
        <w:t>江苏师范大学科文学院集中采购中心</w:t>
      </w:r>
    </w:p>
    <w:p w:rsidR="00EB4320" w:rsidRDefault="00EB4320" w:rsidP="00EB4320">
      <w:pPr>
        <w:spacing w:line="440" w:lineRule="exact"/>
        <w:jc w:val="center"/>
        <w:rPr>
          <w:rFonts w:ascii="华文中宋" w:eastAsia="华文中宋" w:hAnsi="华文中宋" w:cs="楷体_GB2312"/>
          <w:sz w:val="32"/>
          <w:szCs w:val="32"/>
        </w:rPr>
      </w:pPr>
      <w:r w:rsidRPr="00924110">
        <w:rPr>
          <w:rFonts w:ascii="华文中宋" w:eastAsia="华文中宋" w:hAnsi="华文中宋" w:hint="eastAsia"/>
          <w:sz w:val="32"/>
          <w:szCs w:val="32"/>
        </w:rPr>
        <w:t>二</w:t>
      </w:r>
      <w:r w:rsidRPr="00924110">
        <w:rPr>
          <w:rFonts w:ascii="华文中宋" w:eastAsia="华文中宋" w:hAnsi="华文中宋" w:cs="宋体" w:hint="eastAsia"/>
          <w:sz w:val="32"/>
          <w:szCs w:val="32"/>
        </w:rPr>
        <w:t>〇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一</w:t>
      </w:r>
      <w:r>
        <w:rPr>
          <w:rFonts w:ascii="华文中宋" w:eastAsia="华文中宋" w:hAnsi="华文中宋" w:cs="楷体_GB2312" w:hint="eastAsia"/>
          <w:sz w:val="32"/>
          <w:szCs w:val="32"/>
        </w:rPr>
        <w:t>六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年</w:t>
      </w:r>
      <w:r>
        <w:rPr>
          <w:rFonts w:ascii="华文中宋" w:eastAsia="华文中宋" w:hAnsi="华文中宋" w:cs="楷体_GB2312" w:hint="eastAsia"/>
          <w:sz w:val="32"/>
          <w:szCs w:val="32"/>
        </w:rPr>
        <w:t>四</w:t>
      </w:r>
      <w:r w:rsidRPr="00924110">
        <w:rPr>
          <w:rFonts w:ascii="华文中宋" w:eastAsia="华文中宋" w:hAnsi="华文中宋" w:cs="楷体_GB2312" w:hint="eastAsia"/>
          <w:sz w:val="32"/>
          <w:szCs w:val="32"/>
        </w:rPr>
        <w:t>月</w:t>
      </w:r>
      <w:r>
        <w:rPr>
          <w:rFonts w:ascii="华文中宋" w:eastAsia="华文中宋" w:hAnsi="华文中宋" w:cs="楷体_GB2312" w:hint="eastAsia"/>
          <w:sz w:val="32"/>
          <w:szCs w:val="32"/>
        </w:rPr>
        <w:t>十九日</w:t>
      </w:r>
    </w:p>
    <w:p w:rsidR="00EB4320" w:rsidRDefault="00EB4320" w:rsidP="00EB4320">
      <w:pPr>
        <w:rPr>
          <w:rFonts w:asciiTheme="minorEastAsia" w:eastAsiaTheme="minorEastAsia" w:hAnsiTheme="minorEastAsia"/>
          <w:sz w:val="28"/>
          <w:szCs w:val="28"/>
        </w:rPr>
      </w:pPr>
    </w:p>
    <w:p w:rsidR="00EB4320" w:rsidRPr="00E72CA0" w:rsidRDefault="00EB4320" w:rsidP="00EB4320">
      <w:pPr>
        <w:rPr>
          <w:rFonts w:asciiTheme="minorEastAsia" w:eastAsiaTheme="minorEastAsia" w:hAnsiTheme="minorEastAsia"/>
          <w:sz w:val="28"/>
          <w:szCs w:val="28"/>
        </w:rPr>
      </w:pPr>
    </w:p>
    <w:p w:rsidR="00EB4320" w:rsidRPr="000A4680" w:rsidRDefault="00EB4320" w:rsidP="00EB4320">
      <w:pPr>
        <w:widowControl/>
        <w:spacing w:line="540" w:lineRule="exact"/>
        <w:ind w:firstLineChars="550" w:firstLine="1540"/>
        <w:rPr>
          <w:rFonts w:ascii="黑体" w:eastAsia="黑体" w:hAnsi="Calibri" w:cs="宋体"/>
          <w:color w:val="000000"/>
          <w:kern w:val="0"/>
          <w:sz w:val="15"/>
          <w:szCs w:val="15"/>
        </w:rPr>
      </w:pPr>
      <w:r w:rsidRPr="00A15BDF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江苏师范大学科文学院</w:t>
      </w:r>
      <w:r>
        <w:rPr>
          <w:rFonts w:ascii="黑体" w:eastAsia="黑体" w:hAnsi="Calibri" w:cs="宋体" w:hint="eastAsia"/>
          <w:kern w:val="0"/>
          <w:sz w:val="28"/>
          <w:szCs w:val="36"/>
        </w:rPr>
        <w:t>房屋</w:t>
      </w:r>
      <w:r w:rsidRPr="00A15BDF">
        <w:rPr>
          <w:rFonts w:ascii="黑体" w:eastAsia="黑体" w:hAnsi="Calibri" w:cs="宋体" w:hint="eastAsia"/>
          <w:kern w:val="0"/>
          <w:sz w:val="28"/>
          <w:szCs w:val="36"/>
        </w:rPr>
        <w:t>招租</w:t>
      </w:r>
      <w:r w:rsidRPr="00A15BDF">
        <w:rPr>
          <w:rFonts w:ascii="黑体" w:eastAsia="黑体" w:hAnsi="Calibri" w:cs="宋体" w:hint="eastAsia"/>
          <w:color w:val="000000"/>
          <w:kern w:val="0"/>
          <w:sz w:val="28"/>
          <w:szCs w:val="36"/>
        </w:rPr>
        <w:t>文件</w:t>
      </w:r>
    </w:p>
    <w:p w:rsidR="00EB4320" w:rsidRPr="00025A31" w:rsidRDefault="00EB4320" w:rsidP="00EB4320">
      <w:pPr>
        <w:widowControl/>
        <w:spacing w:line="520" w:lineRule="exact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一、招租信息</w:t>
      </w:r>
    </w:p>
    <w:p w:rsidR="00EB4320" w:rsidRDefault="00EB4320" w:rsidP="00EB4320">
      <w:pPr>
        <w:widowControl/>
        <w:spacing w:line="520" w:lineRule="exact"/>
        <w:ind w:left="560" w:hanging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 xml:space="preserve">    本次共招租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经营性房屋4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处，租期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  <w:u w:val="single"/>
        </w:rPr>
        <w:t>贰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年，基本情况如下：</w:t>
      </w:r>
    </w:p>
    <w:tbl>
      <w:tblPr>
        <w:tblW w:w="8354" w:type="dxa"/>
        <w:jc w:val="center"/>
        <w:tblLook w:val="04A0" w:firstRow="1" w:lastRow="0" w:firstColumn="1" w:lastColumn="0" w:noHBand="0" w:noVBand="1"/>
      </w:tblPr>
      <w:tblGrid>
        <w:gridCol w:w="789"/>
        <w:gridCol w:w="1334"/>
        <w:gridCol w:w="2374"/>
        <w:gridCol w:w="1013"/>
        <w:gridCol w:w="1206"/>
        <w:gridCol w:w="1638"/>
      </w:tblGrid>
      <w:tr w:rsidR="00EB4320" w:rsidRPr="008831AE" w:rsidTr="0032193E">
        <w:trPr>
          <w:trHeight w:val="59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现</w:t>
            </w:r>
            <w:r w:rsidRPr="008831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经营</w:t>
            </w:r>
          </w:p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31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31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租赁区域位置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8831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房屋面积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招租经营项目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最低起租价</w:t>
            </w:r>
            <w:r w:rsidRPr="008831AE">
              <w:rPr>
                <w:rFonts w:ascii="宋体" w:hAnsi="宋体" w:cs="宋体" w:hint="eastAsia"/>
                <w:b/>
                <w:bCs/>
                <w:kern w:val="0"/>
                <w:sz w:val="24"/>
              </w:rPr>
              <w:br/>
            </w:r>
            <w:r w:rsidRPr="008831A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（万元）</w:t>
            </w:r>
          </w:p>
        </w:tc>
      </w:tr>
      <w:tr w:rsidR="00EB4320" w:rsidRPr="00E22776" w:rsidTr="0032193E">
        <w:trPr>
          <w:trHeight w:val="599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水果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南校区C组团1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21㎡</w:t>
            </w:r>
          </w:p>
        </w:tc>
        <w:tc>
          <w:tcPr>
            <w:tcW w:w="12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38FE">
              <w:rPr>
                <w:rFonts w:ascii="宋体" w:hAnsi="宋体" w:cs="宋体"/>
                <w:kern w:val="0"/>
                <w:szCs w:val="21"/>
              </w:rPr>
              <w:t>学生生活服务、文化创意、科技创新类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A038F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38FE">
              <w:rPr>
                <w:rFonts w:ascii="宋体" w:hAnsi="宋体" w:cs="宋体" w:hint="eastAsia"/>
                <w:kern w:val="0"/>
                <w:szCs w:val="21"/>
              </w:rPr>
              <w:t>2.9</w:t>
            </w:r>
          </w:p>
        </w:tc>
      </w:tr>
      <w:tr w:rsidR="00EB4320" w:rsidRPr="00E22776" w:rsidTr="0032193E">
        <w:trPr>
          <w:trHeight w:val="599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理发店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南校区C组团2.3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42㎡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A038F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38FE">
              <w:rPr>
                <w:rFonts w:ascii="宋体" w:hAnsi="宋体" w:cs="宋体" w:hint="eastAsia"/>
                <w:kern w:val="0"/>
                <w:szCs w:val="21"/>
              </w:rPr>
              <w:t>4.0</w:t>
            </w:r>
          </w:p>
        </w:tc>
      </w:tr>
      <w:tr w:rsidR="00EB4320" w:rsidRPr="00E22776" w:rsidTr="0032193E">
        <w:trPr>
          <w:trHeight w:val="599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电脑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Pr="008831AE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南校区C组团6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21㎡</w:t>
            </w:r>
          </w:p>
        </w:tc>
        <w:tc>
          <w:tcPr>
            <w:tcW w:w="12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A038F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38FE">
              <w:rPr>
                <w:rFonts w:ascii="宋体" w:hAnsi="宋体" w:cs="宋体" w:hint="eastAsia"/>
                <w:kern w:val="0"/>
                <w:szCs w:val="21"/>
              </w:rPr>
              <w:t>1.5</w:t>
            </w:r>
          </w:p>
        </w:tc>
      </w:tr>
      <w:tr w:rsidR="00EB4320" w:rsidRPr="00E22776" w:rsidTr="0032193E">
        <w:trPr>
          <w:trHeight w:val="599"/>
          <w:jc w:val="center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甜品店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南校区C组团9.10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831AE">
              <w:rPr>
                <w:rFonts w:ascii="宋体" w:hAnsi="宋体" w:cs="宋体" w:hint="eastAsia"/>
                <w:kern w:val="0"/>
                <w:szCs w:val="21"/>
              </w:rPr>
              <w:t>42㎡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4320" w:rsidRPr="008831A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320" w:rsidRPr="00A038FE" w:rsidRDefault="00EB4320" w:rsidP="0032193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038FE">
              <w:rPr>
                <w:rFonts w:ascii="宋体" w:hAnsi="宋体" w:cs="宋体" w:hint="eastAsia"/>
                <w:kern w:val="0"/>
                <w:szCs w:val="21"/>
              </w:rPr>
              <w:t>2.8</w:t>
            </w:r>
          </w:p>
        </w:tc>
      </w:tr>
    </w:tbl>
    <w:p w:rsidR="00EB4320" w:rsidRPr="00025A31" w:rsidRDefault="00EB4320" w:rsidP="00EB4320">
      <w:pPr>
        <w:widowControl/>
        <w:spacing w:line="500" w:lineRule="exact"/>
        <w:ind w:left="1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二、投标方资格及需提供的资料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 xml:space="preserve">凡在工商行政管理部门注册，具有相关经营管理经验的法人及自然人均可参加，并提交以下资料： 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1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.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法人需提供法人营业执照、机构代码证正本复印件各一份，并携带原件验审，另需提供法人签署的委托授权书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；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2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.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自然人需提供本人身份证复印件一份并携带原件验审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；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3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.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按《投标书》要求填写投标书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；</w:t>
      </w:r>
      <w:r w:rsidRPr="00025A31">
        <w:rPr>
          <w:rFonts w:asciiTheme="majorEastAsia" w:eastAsiaTheme="majorEastAsia" w:hAnsiTheme="majorEastAsia" w:cs="宋体" w:hint="eastAsia"/>
          <w:kern w:val="0"/>
          <w:sz w:val="24"/>
        </w:rPr>
        <w:t>（见附件）</w:t>
      </w:r>
    </w:p>
    <w:p w:rsidR="00EB4320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 w:rsidRPr="00E520AA">
        <w:rPr>
          <w:rFonts w:asciiTheme="majorEastAsia" w:eastAsiaTheme="majorEastAsia" w:hAnsiTheme="majorEastAsia" w:cs="宋体" w:hint="eastAsia"/>
          <w:kern w:val="0"/>
          <w:sz w:val="24"/>
        </w:rPr>
        <w:t>4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.</w:t>
      </w:r>
      <w:r w:rsidRPr="00E520AA">
        <w:rPr>
          <w:rFonts w:asciiTheme="majorEastAsia" w:eastAsiaTheme="majorEastAsia" w:hAnsiTheme="majorEastAsia" w:cs="宋体" w:hint="eastAsia"/>
          <w:kern w:val="0"/>
          <w:sz w:val="24"/>
        </w:rPr>
        <w:t>须缴投标保证金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伍仟</w:t>
      </w:r>
      <w:r w:rsidRPr="00E520AA">
        <w:rPr>
          <w:rFonts w:asciiTheme="majorEastAsia" w:eastAsiaTheme="majorEastAsia" w:hAnsiTheme="majorEastAsia" w:cs="宋体" w:hint="eastAsia"/>
          <w:kern w:val="0"/>
          <w:sz w:val="24"/>
        </w:rPr>
        <w:t>元</w:t>
      </w:r>
      <w:r>
        <w:rPr>
          <w:rFonts w:asciiTheme="majorEastAsia" w:eastAsiaTheme="majorEastAsia" w:hAnsiTheme="majorEastAsia" w:cs="宋体" w:hint="eastAsia"/>
          <w:kern w:val="0"/>
          <w:sz w:val="24"/>
        </w:rPr>
        <w:t>；</w:t>
      </w:r>
    </w:p>
    <w:p w:rsidR="00EB4320" w:rsidRPr="00E520AA" w:rsidRDefault="00EB4320" w:rsidP="00EB4320">
      <w:pPr>
        <w:widowControl/>
        <w:spacing w:line="500" w:lineRule="exact"/>
        <w:ind w:firstLine="560"/>
        <w:jc w:val="left"/>
        <w:rPr>
          <w:rFonts w:asciiTheme="majorEastAsia" w:eastAsiaTheme="majorEastAsia" w:hAnsiTheme="majorEastAsia" w:cs="宋体"/>
          <w:kern w:val="0"/>
          <w:sz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</w:rPr>
        <w:t>5.如有相关经营业绩证明可以一并提供。</w:t>
      </w:r>
    </w:p>
    <w:p w:rsidR="00EB4320" w:rsidRPr="00025A31" w:rsidRDefault="00EB4320" w:rsidP="00EB4320">
      <w:pPr>
        <w:widowControl/>
        <w:spacing w:line="500" w:lineRule="exact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 xml:space="preserve">三、经营要求 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1</w:t>
      </w:r>
      <w:r>
        <w:rPr>
          <w:rFonts w:ascii="宋体" w:hAnsi="Courier New" w:cs="Courier New" w:hint="eastAsia"/>
          <w:sz w:val="24"/>
        </w:rPr>
        <w:t>.</w:t>
      </w:r>
      <w:r w:rsidRPr="00025A31">
        <w:rPr>
          <w:rFonts w:ascii="宋体" w:hAnsi="Courier New" w:cs="Courier New" w:hint="eastAsia"/>
          <w:sz w:val="24"/>
        </w:rPr>
        <w:t>投标方必须严格遵守国家有关法律和法规条例；遵守学校规章制度，服从管理、指导和监督</w:t>
      </w:r>
      <w:r>
        <w:rPr>
          <w:rFonts w:ascii="宋体" w:hAnsi="Courier New" w:cs="Courier New" w:hint="eastAsia"/>
          <w:sz w:val="24"/>
        </w:rPr>
        <w:t>；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2</w:t>
      </w:r>
      <w:r>
        <w:rPr>
          <w:rFonts w:ascii="宋体" w:hAnsi="Courier New" w:cs="Courier New" w:hint="eastAsia"/>
          <w:sz w:val="24"/>
        </w:rPr>
        <w:t>.</w:t>
      </w:r>
      <w:r w:rsidRPr="00025A31">
        <w:rPr>
          <w:rFonts w:ascii="宋体" w:hAnsi="Courier New" w:cs="Courier New" w:hint="eastAsia"/>
          <w:sz w:val="24"/>
        </w:rPr>
        <w:t>投标方中标后不得私自转让或委托他人经营，不得超范围经营，不得从事违法经营项目</w:t>
      </w:r>
      <w:r>
        <w:rPr>
          <w:rFonts w:ascii="宋体" w:hAnsi="Courier New" w:cs="Courier New" w:hint="eastAsia"/>
          <w:sz w:val="24"/>
        </w:rPr>
        <w:t>；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3</w:t>
      </w:r>
      <w:r>
        <w:rPr>
          <w:rFonts w:ascii="宋体" w:hAnsi="Courier New" w:cs="Courier New" w:hint="eastAsia"/>
          <w:sz w:val="24"/>
        </w:rPr>
        <w:t>.</w:t>
      </w:r>
      <w:r w:rsidRPr="00025A31">
        <w:rPr>
          <w:rFonts w:ascii="宋体" w:hAnsi="Courier New" w:cs="Courier New" w:hint="eastAsia"/>
          <w:sz w:val="24"/>
        </w:rPr>
        <w:t>投标方中标后不得经营用电量、用水量或排水量大、对环境污染大的项目</w:t>
      </w:r>
      <w:r>
        <w:rPr>
          <w:rFonts w:ascii="宋体" w:hAnsi="Courier New" w:cs="Courier New" w:hint="eastAsia"/>
          <w:sz w:val="24"/>
        </w:rPr>
        <w:t>；</w:t>
      </w:r>
      <w:r w:rsidRPr="00025A31">
        <w:rPr>
          <w:rFonts w:ascii="宋体" w:hAnsi="Courier New" w:cs="Courier New" w:hint="eastAsia"/>
          <w:sz w:val="24"/>
        </w:rPr>
        <w:t>不得经营餐饮如包子、馄饨、大饼、面条、炒菜、稀饭、烧烤等非包装食品</w:t>
      </w:r>
      <w:r>
        <w:rPr>
          <w:rFonts w:ascii="宋体" w:hAnsi="Courier New" w:cs="Courier New" w:hint="eastAsia"/>
          <w:sz w:val="24"/>
        </w:rPr>
        <w:t>；不得从事物品投递类业务；</w:t>
      </w:r>
      <w:r w:rsidRPr="00025A31">
        <w:rPr>
          <w:rFonts w:ascii="宋体" w:hAnsi="Courier New" w:cs="Courier New" w:hint="eastAsia"/>
          <w:sz w:val="24"/>
        </w:rPr>
        <w:t>不得经营网吧、游戏厅等</w:t>
      </w:r>
      <w:r>
        <w:rPr>
          <w:rFonts w:ascii="宋体" w:hAnsi="Courier New" w:cs="Courier New" w:hint="eastAsia"/>
          <w:sz w:val="24"/>
        </w:rPr>
        <w:t>；</w:t>
      </w:r>
      <w:r w:rsidRPr="00025A31">
        <w:rPr>
          <w:rFonts w:ascii="宋体" w:hAnsi="Courier New" w:cs="Courier New"/>
          <w:sz w:val="24"/>
        </w:rPr>
        <w:t>严禁销售各种含酒精类饮</w:t>
      </w:r>
      <w:r w:rsidRPr="00025A31">
        <w:rPr>
          <w:rFonts w:ascii="宋体" w:hAnsi="Courier New" w:cs="Courier New"/>
          <w:sz w:val="24"/>
        </w:rPr>
        <w:lastRenderedPageBreak/>
        <w:t>品、酒、烟草；严禁销售带有江苏师范大学、科文学院字样或logo的校园礼品和纪念品；严禁销售图书、教材</w:t>
      </w:r>
      <w:r w:rsidRPr="00025A31">
        <w:rPr>
          <w:rFonts w:ascii="宋体" w:hAnsi="Courier New" w:cs="Courier New" w:hint="eastAsia"/>
          <w:sz w:val="24"/>
        </w:rPr>
        <w:t>等超范围经营</w:t>
      </w:r>
      <w:r>
        <w:rPr>
          <w:rFonts w:ascii="宋体" w:hAnsi="Courier New" w:cs="Courier New" w:hint="eastAsia"/>
          <w:sz w:val="24"/>
        </w:rPr>
        <w:t>项目</w:t>
      </w:r>
      <w:r w:rsidRPr="00025A31">
        <w:rPr>
          <w:rFonts w:ascii="宋体" w:hAnsi="Courier New" w:cs="Courier New" w:hint="eastAsia"/>
          <w:sz w:val="24"/>
        </w:rPr>
        <w:t>。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四、评标办法及日程安排</w:t>
      </w:r>
    </w:p>
    <w:p w:rsidR="00EB4320" w:rsidRPr="00025A31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sz w:val="24"/>
        </w:rPr>
      </w:pPr>
      <w:r w:rsidRPr="00025A31">
        <w:rPr>
          <w:rFonts w:ascii="宋体" w:hAnsi="Courier New" w:cs="Courier New" w:hint="eastAsia"/>
          <w:sz w:val="24"/>
        </w:rPr>
        <w:t>1</w:t>
      </w:r>
      <w:r>
        <w:rPr>
          <w:rFonts w:ascii="宋体" w:hAnsi="Courier New" w:cs="Courier New" w:hint="eastAsia"/>
          <w:sz w:val="24"/>
        </w:rPr>
        <w:t>.</w:t>
      </w:r>
      <w:r w:rsidRPr="00025A31">
        <w:rPr>
          <w:rFonts w:ascii="宋体" w:hAnsi="Courier New" w:cs="Courier New" w:hint="eastAsia"/>
          <w:sz w:val="24"/>
        </w:rPr>
        <w:t>采取公开招租、密封报价、综合评标的方式进行，低于各</w:t>
      </w:r>
      <w:r>
        <w:rPr>
          <w:rFonts w:ascii="宋体" w:hAnsi="Courier New" w:cs="Courier New" w:hint="eastAsia"/>
          <w:sz w:val="24"/>
        </w:rPr>
        <w:t>房屋</w:t>
      </w:r>
      <w:r w:rsidRPr="00025A31">
        <w:rPr>
          <w:rFonts w:ascii="宋体" w:hAnsi="Courier New" w:cs="Courier New" w:hint="eastAsia"/>
          <w:sz w:val="24"/>
        </w:rPr>
        <w:t>最低起租价的投标书无效。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2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>日程安排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投标方务必于2016年4月28日下午2:00-2:30将标书送达指定地点，过时不候。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3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>投标地点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江苏师范大学科文学院集中采购中心（办公楼108室）。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联系人：宋老师       联系电话：80270385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4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>开标时间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2016年4月28日下午2:30开始评标。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五、相关要求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1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>中标者应在中标三日内签订《房屋租赁协议书》，合同年限为贰年，租金在签订协议时一次性缴清第一年租金，第二年租金要提前三个月缴清。投标保证金转为履约保证金，合同期满结清所有费用后一周内无息退还</w:t>
      </w:r>
      <w:r>
        <w:rPr>
          <w:rFonts w:ascii="宋体" w:hAnsi="Courier New" w:cs="Courier New" w:hint="eastAsia"/>
          <w:color w:val="000000" w:themeColor="text1"/>
          <w:sz w:val="24"/>
        </w:rPr>
        <w:t>；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2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>中标后未按期签订协议或毁标者，属违法行为，保证金不予退还</w:t>
      </w:r>
      <w:r>
        <w:rPr>
          <w:rFonts w:ascii="宋体" w:hAnsi="Courier New" w:cs="Courier New" w:hint="eastAsia"/>
          <w:color w:val="000000" w:themeColor="text1"/>
          <w:sz w:val="24"/>
        </w:rPr>
        <w:t>；</w:t>
      </w:r>
    </w:p>
    <w:p w:rsidR="00EB4320" w:rsidRPr="00102CF5" w:rsidRDefault="00EB4320" w:rsidP="00EB4320">
      <w:pPr>
        <w:widowControl/>
        <w:spacing w:line="500" w:lineRule="exact"/>
        <w:ind w:firstLine="560"/>
        <w:jc w:val="lef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3</w:t>
      </w:r>
      <w:r>
        <w:rPr>
          <w:rFonts w:ascii="宋体" w:hAnsi="Courier New" w:cs="Courier New" w:hint="eastAsia"/>
          <w:color w:val="000000" w:themeColor="text1"/>
          <w:sz w:val="24"/>
        </w:rPr>
        <w:t>.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 xml:space="preserve">未中标者，开标后凭原始收据无息取回保证金。 </w:t>
      </w:r>
    </w:p>
    <w:p w:rsidR="00EB4320" w:rsidRPr="00102CF5" w:rsidRDefault="00EB4320" w:rsidP="00EB4320">
      <w:pPr>
        <w:widowControl/>
        <w:spacing w:line="540" w:lineRule="exact"/>
        <w:jc w:val="left"/>
        <w:rPr>
          <w:rFonts w:ascii="宋体" w:hAnsi="Courier New" w:cs="Courier New"/>
          <w:color w:val="000000" w:themeColor="text1"/>
          <w:sz w:val="24"/>
        </w:rPr>
      </w:pPr>
    </w:p>
    <w:p w:rsidR="00EB4320" w:rsidRPr="00102CF5" w:rsidRDefault="00EB4320" w:rsidP="00EB4320">
      <w:pPr>
        <w:widowControl/>
        <w:spacing w:line="540" w:lineRule="exact"/>
        <w:ind w:right="140"/>
        <w:jc w:val="right"/>
        <w:rPr>
          <w:rFonts w:ascii="宋体" w:hAnsi="Courier New" w:cs="Courier New"/>
          <w:color w:val="000000" w:themeColor="text1"/>
          <w:sz w:val="24"/>
        </w:rPr>
      </w:pPr>
      <w:r w:rsidRPr="00102CF5">
        <w:rPr>
          <w:rFonts w:ascii="宋体" w:hAnsi="Courier New" w:cs="Courier New" w:hint="eastAsia"/>
          <w:color w:val="000000" w:themeColor="text1"/>
          <w:sz w:val="24"/>
        </w:rPr>
        <w:t>江苏师范大学科文学院</w:t>
      </w:r>
      <w:r w:rsidR="006B5E0C">
        <w:rPr>
          <w:rFonts w:ascii="宋体" w:hAnsi="Courier New" w:cs="Courier New" w:hint="eastAsia"/>
          <w:color w:val="000000" w:themeColor="text1"/>
          <w:sz w:val="24"/>
        </w:rPr>
        <w:t>集中采购中心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 xml:space="preserve"> </w:t>
      </w:r>
    </w:p>
    <w:p w:rsidR="00EB4320" w:rsidRPr="00102CF5" w:rsidRDefault="00EB4320" w:rsidP="006B5E0C">
      <w:pPr>
        <w:widowControl/>
        <w:spacing w:line="540" w:lineRule="exact"/>
        <w:ind w:right="720"/>
        <w:jc w:val="right"/>
        <w:rPr>
          <w:rFonts w:ascii="宋体" w:hAnsi="Courier New" w:cs="Courier New"/>
          <w:color w:val="000000" w:themeColor="text1"/>
          <w:sz w:val="24"/>
        </w:rPr>
      </w:pPr>
      <w:bookmarkStart w:id="0" w:name="_GoBack"/>
      <w:bookmarkEnd w:id="0"/>
      <w:r w:rsidRPr="00102CF5">
        <w:rPr>
          <w:rFonts w:ascii="宋体" w:hAnsi="Courier New" w:cs="Courier New" w:hint="eastAsia"/>
          <w:color w:val="000000" w:themeColor="text1"/>
          <w:sz w:val="24"/>
        </w:rPr>
        <w:t>二〇一六年四月十</w:t>
      </w:r>
      <w:r>
        <w:rPr>
          <w:rFonts w:ascii="宋体" w:hAnsi="Courier New" w:cs="Courier New" w:hint="eastAsia"/>
          <w:color w:val="000000" w:themeColor="text1"/>
          <w:sz w:val="24"/>
        </w:rPr>
        <w:t>九</w:t>
      </w:r>
      <w:r w:rsidRPr="00102CF5">
        <w:rPr>
          <w:rFonts w:ascii="宋体" w:hAnsi="Courier New" w:cs="Courier New" w:hint="eastAsia"/>
          <w:color w:val="000000" w:themeColor="text1"/>
          <w:sz w:val="24"/>
        </w:rPr>
        <w:t xml:space="preserve">日   </w:t>
      </w:r>
    </w:p>
    <w:p w:rsidR="00EB4320" w:rsidRDefault="00EB4320" w:rsidP="00EB4320">
      <w:pPr>
        <w:widowControl/>
        <w:rPr>
          <w:rFonts w:ascii="黑体" w:eastAsia="黑体" w:hAnsi="Calibri" w:cs="宋体"/>
          <w:kern w:val="0"/>
          <w:sz w:val="36"/>
          <w:szCs w:val="36"/>
        </w:rPr>
      </w:pPr>
    </w:p>
    <w:p w:rsidR="00EB4320" w:rsidRDefault="00EB4320" w:rsidP="00EB4320">
      <w:pPr>
        <w:widowControl/>
        <w:rPr>
          <w:rFonts w:ascii="黑体" w:eastAsia="黑体" w:hAnsi="Calibri" w:cs="宋体"/>
          <w:kern w:val="0"/>
          <w:sz w:val="36"/>
          <w:szCs w:val="36"/>
        </w:rPr>
      </w:pPr>
    </w:p>
    <w:p w:rsidR="00EB4320" w:rsidRDefault="00EB4320" w:rsidP="00EB4320">
      <w:pPr>
        <w:widowControl/>
        <w:rPr>
          <w:rFonts w:ascii="黑体" w:eastAsia="黑体" w:hAnsi="Calibri" w:cs="宋体"/>
          <w:kern w:val="0"/>
          <w:sz w:val="36"/>
          <w:szCs w:val="36"/>
        </w:rPr>
      </w:pPr>
    </w:p>
    <w:p w:rsidR="00EB4320" w:rsidRDefault="00EB4320" w:rsidP="00EB4320">
      <w:pPr>
        <w:widowControl/>
        <w:rPr>
          <w:rFonts w:ascii="黑体" w:eastAsia="黑体" w:hAnsi="Calibri" w:cs="宋体"/>
          <w:kern w:val="0"/>
          <w:sz w:val="36"/>
          <w:szCs w:val="36"/>
        </w:rPr>
      </w:pPr>
    </w:p>
    <w:p w:rsidR="00EB4320" w:rsidRDefault="00EB4320" w:rsidP="00EB4320">
      <w:pPr>
        <w:widowControl/>
        <w:rPr>
          <w:rFonts w:ascii="黑体" w:eastAsia="黑体" w:hAnsi="Calibri" w:cs="宋体"/>
          <w:kern w:val="0"/>
          <w:sz w:val="36"/>
          <w:szCs w:val="36"/>
        </w:rPr>
      </w:pPr>
      <w:r w:rsidRPr="00E23FD5">
        <w:rPr>
          <w:rFonts w:ascii="黑体" w:eastAsia="黑体" w:hAnsi="Calibri" w:cs="宋体" w:hint="eastAsia"/>
          <w:kern w:val="0"/>
          <w:sz w:val="28"/>
          <w:szCs w:val="36"/>
        </w:rPr>
        <w:lastRenderedPageBreak/>
        <w:t>附件：</w:t>
      </w:r>
    </w:p>
    <w:p w:rsidR="00EB4320" w:rsidRDefault="00EB4320" w:rsidP="00EB4320">
      <w:pPr>
        <w:widowControl/>
        <w:ind w:firstLineChars="950" w:firstLine="3420"/>
        <w:rPr>
          <w:rFonts w:ascii="黑体" w:eastAsia="黑体" w:hAnsi="Calibri" w:cs="宋体"/>
          <w:kern w:val="0"/>
          <w:sz w:val="36"/>
          <w:szCs w:val="36"/>
        </w:rPr>
      </w:pPr>
      <w:r>
        <w:rPr>
          <w:rFonts w:ascii="黑体" w:eastAsia="黑体" w:hAnsi="Calibri" w:cs="宋体" w:hint="eastAsia"/>
          <w:kern w:val="0"/>
          <w:sz w:val="36"/>
          <w:szCs w:val="36"/>
        </w:rPr>
        <w:t>投标书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268"/>
        <w:gridCol w:w="2041"/>
      </w:tblGrid>
      <w:tr w:rsidR="00EB4320" w:rsidTr="0032193E">
        <w:trPr>
          <w:trHeight w:val="9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机构名称或姓名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组织机构代码证号或个人身份证号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B4320" w:rsidTr="0032193E">
        <w:trPr>
          <w:trHeight w:val="100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单位地址或住址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联系人及联系电话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B4320" w:rsidTr="0032193E">
        <w:trPr>
          <w:trHeight w:val="8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投标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</w:rPr>
              <w:t>房屋</w:t>
            </w: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编号、面积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320" w:rsidRPr="000E7E8E" w:rsidRDefault="00EB4320" w:rsidP="0032193E">
            <w:pPr>
              <w:widowControl/>
              <w:jc w:val="center"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投标报价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</w:p>
        </w:tc>
      </w:tr>
      <w:tr w:rsidR="00EB4320" w:rsidTr="0032193E">
        <w:trPr>
          <w:trHeight w:val="1840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经营项目：</w:t>
            </w:r>
          </w:p>
        </w:tc>
      </w:tr>
      <w:tr w:rsidR="00EB4320" w:rsidTr="0032193E">
        <w:trPr>
          <w:trHeight w:val="2129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320" w:rsidRPr="000E7E8E" w:rsidRDefault="00EB4320" w:rsidP="0032193E">
            <w:pPr>
              <w:widowControl/>
              <w:rPr>
                <w:rFonts w:ascii="仿宋_GB2312" w:eastAsia="仿宋_GB2312" w:hAnsi="Calibri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经营思路：</w:t>
            </w:r>
          </w:p>
        </w:tc>
      </w:tr>
      <w:tr w:rsidR="00EB4320" w:rsidTr="0032193E">
        <w:trPr>
          <w:trHeight w:val="4426"/>
        </w:trPr>
        <w:tc>
          <w:tcPr>
            <w:tcW w:w="8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20" w:rsidRPr="000E7E8E" w:rsidRDefault="00EB4320" w:rsidP="0032193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Calibri" w:cs="宋体" w:hint="eastAsia"/>
                <w:kern w:val="0"/>
                <w:sz w:val="24"/>
              </w:rPr>
              <w:t>承诺条款</w:t>
            </w:r>
          </w:p>
          <w:p w:rsidR="00EB4320" w:rsidRPr="000E7E8E" w:rsidRDefault="00EB4320" w:rsidP="0032193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我方同意按照贵方要求提供与投标有关的一切数据或资料，并保证真实有效。</w:t>
            </w:r>
          </w:p>
          <w:p w:rsidR="00EB4320" w:rsidRPr="000E7E8E" w:rsidRDefault="00EB4320" w:rsidP="0032193E">
            <w:pPr>
              <w:widowControl/>
              <w:spacing w:line="360" w:lineRule="auto"/>
              <w:ind w:firstLine="420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我方响应招租文件的所有要求，并接受贵方所作出的评标结果。</w:t>
            </w:r>
          </w:p>
          <w:p w:rsidR="00EB4320" w:rsidRPr="000E7E8E" w:rsidRDefault="00EB4320" w:rsidP="0032193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.</w:t>
            </w: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如果中标，我方同意按规定签订《房屋租赁协议书》，并按期支付租金。</w:t>
            </w:r>
          </w:p>
          <w:p w:rsidR="00EB4320" w:rsidRPr="000E7E8E" w:rsidRDefault="00EB4320" w:rsidP="0032193E">
            <w:pPr>
              <w:widowControl/>
              <w:spacing w:line="360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4、如果我方在中标后没在规定日期内签订协议，保证金将被贵方没收。</w:t>
            </w:r>
          </w:p>
          <w:p w:rsidR="00EB4320" w:rsidRPr="000E7E8E" w:rsidRDefault="00EB4320" w:rsidP="0032193E">
            <w:pPr>
              <w:widowControl/>
              <w:spacing w:line="360" w:lineRule="auto"/>
              <w:ind w:firstLine="4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.</w:t>
            </w: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>我方保证上述各项承诺有效。 如果中标，则本《投标书》和《房屋租赁协议书》对双方具有约束力。</w:t>
            </w:r>
          </w:p>
          <w:p w:rsidR="00EB4320" w:rsidRPr="000E7E8E" w:rsidRDefault="00EB4320" w:rsidP="0032193E">
            <w:pPr>
              <w:widowControl/>
              <w:wordWrap w:val="0"/>
              <w:spacing w:line="360" w:lineRule="auto"/>
              <w:ind w:right="315" w:firstLine="420"/>
              <w:jc w:val="righ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承诺人（签字、公章）：           </w:t>
            </w:r>
          </w:p>
          <w:p w:rsidR="00EB4320" w:rsidRPr="00155DDF" w:rsidRDefault="00EB4320" w:rsidP="0032193E">
            <w:pPr>
              <w:widowControl/>
              <w:wordWrap w:val="0"/>
              <w:spacing w:line="360" w:lineRule="auto"/>
              <w:ind w:right="420" w:firstLine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E7E8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年    月   日 </w:t>
            </w:r>
          </w:p>
        </w:tc>
      </w:tr>
    </w:tbl>
    <w:p w:rsidR="00EB4320" w:rsidRDefault="00EB4320" w:rsidP="00EB4320"/>
    <w:p w:rsidR="00EB4320" w:rsidRPr="00F87C6C" w:rsidRDefault="00EB4320" w:rsidP="00EB4320">
      <w:pPr>
        <w:rPr>
          <w:rFonts w:asciiTheme="minorEastAsia" w:eastAsiaTheme="minorEastAsia" w:hAnsiTheme="minorEastAsia"/>
          <w:sz w:val="28"/>
          <w:szCs w:val="28"/>
        </w:rPr>
      </w:pPr>
    </w:p>
    <w:p w:rsidR="00CD7238" w:rsidRDefault="00CD7238"/>
    <w:sectPr w:rsidR="00CD7238" w:rsidSect="00D3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48" w:rsidRDefault="00450D48" w:rsidP="00EB4320">
      <w:r>
        <w:separator/>
      </w:r>
    </w:p>
  </w:endnote>
  <w:endnote w:type="continuationSeparator" w:id="0">
    <w:p w:rsidR="00450D48" w:rsidRDefault="00450D48" w:rsidP="00EB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48" w:rsidRDefault="00450D48" w:rsidP="00EB4320">
      <w:r>
        <w:separator/>
      </w:r>
    </w:p>
  </w:footnote>
  <w:footnote w:type="continuationSeparator" w:id="0">
    <w:p w:rsidR="00450D48" w:rsidRDefault="00450D48" w:rsidP="00EB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DB"/>
    <w:rsid w:val="004456DB"/>
    <w:rsid w:val="00450D48"/>
    <w:rsid w:val="006B5E0C"/>
    <w:rsid w:val="0086070E"/>
    <w:rsid w:val="00CD7238"/>
    <w:rsid w:val="00E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4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43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43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43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224</Words>
  <Characters>1283</Characters>
  <Application>Microsoft Office Word</Application>
  <DocSecurity>0</DocSecurity>
  <Lines>10</Lines>
  <Paragraphs>3</Paragraphs>
  <ScaleCrop>false</ScaleCrop>
  <Company>Sky123.Org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2016-04-19T09:13:00Z</dcterms:created>
  <dcterms:modified xsi:type="dcterms:W3CDTF">2016-04-19T09:26:00Z</dcterms:modified>
</cp:coreProperties>
</file>